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E6" w:rsidRPr="00B815E6" w:rsidRDefault="00B815E6" w:rsidP="00B815E6">
      <w:pPr>
        <w:pStyle w:val="Ttulo1"/>
        <w:jc w:val="center"/>
        <w:rPr>
          <w:rFonts w:ascii="Arial Narrow" w:hAnsi="Arial Narrow" w:cs="Times New Roman"/>
          <w:b/>
          <w:sz w:val="28"/>
          <w:szCs w:val="24"/>
        </w:rPr>
      </w:pPr>
      <w:bookmarkStart w:id="0" w:name="_5v7ft9ngtjh0" w:colFirst="0" w:colLast="0"/>
      <w:bookmarkEnd w:id="0"/>
      <w:r w:rsidRPr="00B815E6">
        <w:rPr>
          <w:rFonts w:ascii="Arial Narrow" w:hAnsi="Arial Narrow" w:cs="Times New Roman"/>
          <w:b/>
          <w:sz w:val="28"/>
          <w:szCs w:val="24"/>
        </w:rPr>
        <w:t>GUION DEL PITCH – EMPRENDIMIENTO / NEGOCIO</w:t>
      </w: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t>1. Introducción (30 segundos) – Captar la Atención</w:t>
      </w:r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7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Presenta el </w:t>
      </w:r>
      <w:r w:rsidRPr="00B815E6">
        <w:rPr>
          <w:rStyle w:val="Textoennegrita"/>
          <w:rFonts w:ascii="Arial Narrow" w:hAnsi="Arial Narrow"/>
        </w:rPr>
        <w:t>nombre de tu emprendimiento o negocio</w:t>
      </w:r>
      <w:r w:rsidRPr="00B815E6">
        <w:rPr>
          <w:rFonts w:ascii="Arial Narrow" w:hAnsi="Arial Narrow"/>
        </w:rPr>
        <w:t>.</w:t>
      </w:r>
    </w:p>
    <w:p w:rsidR="00B815E6" w:rsidRPr="00B815E6" w:rsidRDefault="00B815E6" w:rsidP="00B815E6">
      <w:pPr>
        <w:pStyle w:val="NormalWeb"/>
        <w:numPr>
          <w:ilvl w:val="0"/>
          <w:numId w:val="7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Explica en una frase qué haces o qué problema resuelves.</w:t>
      </w:r>
    </w:p>
    <w:p w:rsidR="00B815E6" w:rsidRPr="00B815E6" w:rsidRDefault="00B815E6" w:rsidP="00B815E6">
      <w:pPr>
        <w:pStyle w:val="NormalWeb"/>
        <w:numPr>
          <w:ilvl w:val="0"/>
          <w:numId w:val="7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Genera curiosidad con una pregunta o dato impactante sobre tu mercado o cliente ideal.</w:t>
      </w:r>
    </w:p>
    <w:p w:rsidR="00B815E6" w:rsidRPr="00B815E6" w:rsidRDefault="00B815E6" w:rsidP="00B815E6">
      <w:pPr>
        <w:pStyle w:val="NormalWeb"/>
        <w:numPr>
          <w:ilvl w:val="0"/>
          <w:numId w:val="7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Haz claro el propósito de tu negocio desde el inicio.</w:t>
      </w: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t>2. El Problema (20 segundos) – ¿Por qué es necesario este negocio?</w:t>
      </w:r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8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Describe el </w:t>
      </w:r>
      <w:r w:rsidRPr="00B815E6">
        <w:rPr>
          <w:rStyle w:val="Textoennegrita"/>
          <w:rFonts w:ascii="Arial Narrow" w:hAnsi="Arial Narrow"/>
        </w:rPr>
        <w:t>dolor o necesidad del cliente</w:t>
      </w:r>
      <w:r w:rsidRPr="00B815E6">
        <w:rPr>
          <w:rFonts w:ascii="Arial Narrow" w:hAnsi="Arial Narrow"/>
        </w:rPr>
        <w:t xml:space="preserve"> que tu negocio atiende.</w:t>
      </w:r>
    </w:p>
    <w:p w:rsidR="00B815E6" w:rsidRPr="00B815E6" w:rsidRDefault="00B815E6" w:rsidP="00B815E6">
      <w:pPr>
        <w:pStyle w:val="NormalWeb"/>
        <w:numPr>
          <w:ilvl w:val="0"/>
          <w:numId w:val="8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Usa un ejemplo real o un dato concreto que muestre la magnitud del problema.</w:t>
      </w: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t>3. La Solución (50 segundos) – Presentar el Negocio</w:t>
      </w:r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9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Explica qué ofrece tu emprendimiento (producto/servicio).</w:t>
      </w:r>
    </w:p>
    <w:p w:rsidR="00B815E6" w:rsidRPr="00B815E6" w:rsidRDefault="00B815E6" w:rsidP="00B815E6">
      <w:pPr>
        <w:pStyle w:val="NormalWeb"/>
        <w:numPr>
          <w:ilvl w:val="0"/>
          <w:numId w:val="9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Muestra tu </w:t>
      </w:r>
      <w:r w:rsidRPr="00B815E6">
        <w:rPr>
          <w:rStyle w:val="Textoennegrita"/>
          <w:rFonts w:ascii="Arial Narrow" w:hAnsi="Arial Narrow"/>
        </w:rPr>
        <w:t>propuesta de valor</w:t>
      </w:r>
      <w:r w:rsidRPr="00B815E6">
        <w:rPr>
          <w:rFonts w:ascii="Arial Narrow" w:hAnsi="Arial Narrow"/>
        </w:rPr>
        <w:t>: lo que te hace diferente frente a la competencia.</w:t>
      </w:r>
    </w:p>
    <w:p w:rsidR="00B815E6" w:rsidRPr="00B815E6" w:rsidRDefault="00B815E6" w:rsidP="00B815E6">
      <w:pPr>
        <w:pStyle w:val="NormalWeb"/>
        <w:numPr>
          <w:ilvl w:val="0"/>
          <w:numId w:val="9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Señala cómo tu solución transforma la experiencia del cliente.</w:t>
      </w:r>
    </w:p>
    <w:p w:rsidR="00B815E6" w:rsidRPr="00B815E6" w:rsidRDefault="00B815E6" w:rsidP="00B815E6">
      <w:pPr>
        <w:pStyle w:val="NormalWeb"/>
        <w:numPr>
          <w:ilvl w:val="0"/>
          <w:numId w:val="9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Respalda con prototipos, datos de validación o primeras ventas si ya las tienes.</w:t>
      </w: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t>4. ¿Por qué nuestro negocio es especial? (20 segundos)</w:t>
      </w:r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10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Explica tu </w:t>
      </w:r>
      <w:r w:rsidRPr="00B815E6">
        <w:rPr>
          <w:rStyle w:val="Textoennegrita"/>
          <w:rFonts w:ascii="Arial Narrow" w:hAnsi="Arial Narrow"/>
        </w:rPr>
        <w:t>ventaja competitiva</w:t>
      </w:r>
      <w:r w:rsidRPr="00B815E6">
        <w:rPr>
          <w:rFonts w:ascii="Arial Narrow" w:hAnsi="Arial Narrow"/>
        </w:rPr>
        <w:t xml:space="preserve"> (ejemplo: innovación, costos, acceso al mercado, modelo sostenible, tecnología, etc.).</w:t>
      </w:r>
    </w:p>
    <w:p w:rsidR="00B815E6" w:rsidRPr="00B815E6" w:rsidRDefault="00B815E6" w:rsidP="00B815E6">
      <w:pPr>
        <w:pStyle w:val="NormalWeb"/>
        <w:numPr>
          <w:ilvl w:val="0"/>
          <w:numId w:val="10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Resalta el </w:t>
      </w:r>
      <w:r w:rsidRPr="00B815E6">
        <w:rPr>
          <w:rStyle w:val="Textoennegrita"/>
          <w:rFonts w:ascii="Arial Narrow" w:hAnsi="Arial Narrow"/>
        </w:rPr>
        <w:t>factor diferenciador</w:t>
      </w:r>
      <w:r w:rsidRPr="00B815E6">
        <w:rPr>
          <w:rFonts w:ascii="Arial Narrow" w:hAnsi="Arial Narrow"/>
        </w:rPr>
        <w:t xml:space="preserve"> que hace tu negocio único.</w:t>
      </w: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t>5. Impacto y Beneficios (20 segundos)</w:t>
      </w:r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11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Expón los resultados esperados en términos de impacto social, ambiental y/o económico.</w:t>
      </w:r>
    </w:p>
    <w:p w:rsidR="00B815E6" w:rsidRPr="00B815E6" w:rsidRDefault="00B815E6" w:rsidP="00B815E6">
      <w:pPr>
        <w:pStyle w:val="NormalWeb"/>
        <w:numPr>
          <w:ilvl w:val="0"/>
          <w:numId w:val="11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Muestra cómo tu negocio genera crecimiento (clientes satisfechos, ingresos, escalabilidad).</w:t>
      </w:r>
    </w:p>
    <w:p w:rsidR="00B815E6" w:rsidRPr="00B815E6" w:rsidRDefault="00B815E6" w:rsidP="00B815E6">
      <w:pPr>
        <w:pStyle w:val="NormalWeb"/>
        <w:numPr>
          <w:ilvl w:val="0"/>
          <w:numId w:val="11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Usa números simples y claros (ejemplo: “esperamos atender a 500 clientes en el primer año y crecer un 30% anual”).</w:t>
      </w:r>
    </w:p>
    <w:p w:rsidR="00B815E6" w:rsidRPr="00B815E6" w:rsidRDefault="00B815E6" w:rsidP="00B815E6">
      <w:pPr>
        <w:rPr>
          <w:rFonts w:ascii="Arial Narrow" w:hAnsi="Arial Narrow" w:cs="Times New Roman"/>
          <w:sz w:val="24"/>
          <w:szCs w:val="24"/>
        </w:rPr>
      </w:pPr>
    </w:p>
    <w:p w:rsidR="00B815E6" w:rsidRPr="00B815E6" w:rsidRDefault="00B815E6" w:rsidP="00B815E6">
      <w:pPr>
        <w:pStyle w:val="Ttulo3"/>
        <w:rPr>
          <w:rFonts w:ascii="Arial Narrow" w:hAnsi="Arial Narrow" w:cs="Times New Roman"/>
          <w:b/>
          <w:color w:val="auto"/>
          <w:sz w:val="24"/>
          <w:szCs w:val="24"/>
        </w:rPr>
      </w:pPr>
      <w:r w:rsidRPr="00B815E6">
        <w:rPr>
          <w:rFonts w:ascii="Arial Narrow" w:hAnsi="Arial Narrow" w:cs="Times New Roman"/>
          <w:b/>
          <w:color w:val="auto"/>
          <w:sz w:val="24"/>
          <w:szCs w:val="24"/>
        </w:rPr>
        <w:lastRenderedPageBreak/>
        <w:t>6. Cierre (20 segundos) – Llamado a la Acción</w:t>
      </w:r>
      <w:bookmarkStart w:id="1" w:name="_GoBack"/>
      <w:bookmarkEnd w:id="1"/>
    </w:p>
    <w:p w:rsidR="00B815E6" w:rsidRPr="00B815E6" w:rsidRDefault="00B815E6" w:rsidP="00B815E6">
      <w:pPr>
        <w:pStyle w:val="NormalWeb"/>
        <w:rPr>
          <w:rFonts w:ascii="Arial Narrow" w:hAnsi="Arial Narrow"/>
        </w:rPr>
      </w:pPr>
      <w:r w:rsidRPr="00B815E6">
        <w:rPr>
          <w:rFonts w:ascii="Segoe UI Symbol" w:hAnsi="Segoe UI Symbol" w:cs="Segoe UI Symbol"/>
        </w:rPr>
        <w:t>🎯</w:t>
      </w:r>
      <w:r w:rsidRPr="00B815E6">
        <w:rPr>
          <w:rFonts w:ascii="Arial Narrow" w:hAnsi="Arial Narrow"/>
        </w:rPr>
        <w:t xml:space="preserve"> ¿Qué hacer en esta fase?</w:t>
      </w:r>
    </w:p>
    <w:p w:rsidR="00B815E6" w:rsidRPr="00B815E6" w:rsidRDefault="00B815E6" w:rsidP="00B815E6">
      <w:pPr>
        <w:pStyle w:val="NormalWeb"/>
        <w:numPr>
          <w:ilvl w:val="0"/>
          <w:numId w:val="12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Resume en una frase lo que tu negocio hace y por qué vale la pena apoyarlo.</w:t>
      </w:r>
    </w:p>
    <w:p w:rsidR="00B815E6" w:rsidRPr="00B815E6" w:rsidRDefault="00B815E6" w:rsidP="00B815E6">
      <w:pPr>
        <w:pStyle w:val="NormalWeb"/>
        <w:numPr>
          <w:ilvl w:val="0"/>
          <w:numId w:val="12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 xml:space="preserve">Termina con una </w:t>
      </w:r>
      <w:r w:rsidRPr="00B815E6">
        <w:rPr>
          <w:rStyle w:val="Textoennegrita"/>
          <w:rFonts w:ascii="Arial Narrow" w:hAnsi="Arial Narrow"/>
        </w:rPr>
        <w:t>invitación concreta</w:t>
      </w:r>
      <w:r w:rsidRPr="00B815E6">
        <w:rPr>
          <w:rFonts w:ascii="Arial Narrow" w:hAnsi="Arial Narrow"/>
        </w:rPr>
        <w:t>: inversión, alianza, clientes, validación.</w:t>
      </w:r>
    </w:p>
    <w:p w:rsidR="00B815E6" w:rsidRPr="00B815E6" w:rsidRDefault="00B815E6" w:rsidP="00B815E6">
      <w:pPr>
        <w:pStyle w:val="NormalWeb"/>
        <w:numPr>
          <w:ilvl w:val="0"/>
          <w:numId w:val="12"/>
        </w:numPr>
        <w:rPr>
          <w:rFonts w:ascii="Arial Narrow" w:hAnsi="Arial Narrow"/>
        </w:rPr>
      </w:pPr>
      <w:r w:rsidRPr="00B815E6">
        <w:rPr>
          <w:rFonts w:ascii="Arial Narrow" w:hAnsi="Arial Narrow"/>
        </w:rPr>
        <w:t>Cierra con una frase memorable que inspire y deje huella.</w:t>
      </w:r>
    </w:p>
    <w:p w:rsidR="004577D4" w:rsidRPr="00B815E6" w:rsidRDefault="004577D4">
      <w:pPr>
        <w:pStyle w:val="Ttulo3"/>
        <w:keepNext w:val="0"/>
        <w:keepLines w:val="0"/>
        <w:spacing w:before="280"/>
        <w:rPr>
          <w:rFonts w:ascii="Poppins" w:eastAsia="Poppins" w:hAnsi="Poppins" w:cs="Poppins"/>
          <w:color w:val="auto"/>
          <w:sz w:val="20"/>
          <w:szCs w:val="20"/>
        </w:rPr>
      </w:pPr>
    </w:p>
    <w:sectPr w:rsidR="004577D4" w:rsidRPr="00B815E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FFB" w:rsidRDefault="00A77FFB">
      <w:pPr>
        <w:spacing w:line="240" w:lineRule="auto"/>
      </w:pPr>
      <w:r>
        <w:separator/>
      </w:r>
    </w:p>
  </w:endnote>
  <w:endnote w:type="continuationSeparator" w:id="0">
    <w:p w:rsidR="00A77FFB" w:rsidRDefault="00A77F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oppi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FFB" w:rsidRDefault="00A77FFB">
      <w:pPr>
        <w:spacing w:line="240" w:lineRule="auto"/>
      </w:pPr>
      <w:r>
        <w:separator/>
      </w:r>
    </w:p>
  </w:footnote>
  <w:footnote w:type="continuationSeparator" w:id="0">
    <w:p w:rsidR="00A77FFB" w:rsidRDefault="00A77F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7D4" w:rsidRDefault="00B815E6">
    <w:pPr>
      <w:jc w:val="right"/>
    </w:pPr>
    <w:r>
      <w:rPr>
        <w:noProof/>
        <w:lang w:val="es-C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4800600</wp:posOffset>
          </wp:positionH>
          <wp:positionV relativeFrom="paragraph">
            <wp:posOffset>-457200</wp:posOffset>
          </wp:positionV>
          <wp:extent cx="1428750" cy="14287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di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42766"/>
    <w:multiLevelType w:val="multilevel"/>
    <w:tmpl w:val="7AF8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F3790"/>
    <w:multiLevelType w:val="multilevel"/>
    <w:tmpl w:val="8F46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51EDA"/>
    <w:multiLevelType w:val="multilevel"/>
    <w:tmpl w:val="AFEEED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547CE9"/>
    <w:multiLevelType w:val="multilevel"/>
    <w:tmpl w:val="A2564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26E0FF0"/>
    <w:multiLevelType w:val="multilevel"/>
    <w:tmpl w:val="524ED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EB78B3"/>
    <w:multiLevelType w:val="multilevel"/>
    <w:tmpl w:val="7792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B5972"/>
    <w:multiLevelType w:val="multilevel"/>
    <w:tmpl w:val="58D6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677207"/>
    <w:multiLevelType w:val="multilevel"/>
    <w:tmpl w:val="B1E08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E045614"/>
    <w:multiLevelType w:val="multilevel"/>
    <w:tmpl w:val="F15627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4B92848"/>
    <w:multiLevelType w:val="multilevel"/>
    <w:tmpl w:val="11123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62E1A97"/>
    <w:multiLevelType w:val="multilevel"/>
    <w:tmpl w:val="780E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961D44"/>
    <w:multiLevelType w:val="multilevel"/>
    <w:tmpl w:val="CBE6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6"/>
  </w:num>
  <w:num w:numId="10">
    <w:abstractNumId w:val="5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D4"/>
    <w:rsid w:val="004577D4"/>
    <w:rsid w:val="00A77FFB"/>
    <w:rsid w:val="00B8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4B0D0"/>
  <w15:docId w15:val="{9B3A0E2C-7B5B-4A18-B5BA-E44CA7B8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B815E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5E6"/>
  </w:style>
  <w:style w:type="paragraph" w:styleId="Piedepgina">
    <w:name w:val="footer"/>
    <w:basedOn w:val="Normal"/>
    <w:link w:val="PiedepginaCar"/>
    <w:uiPriority w:val="99"/>
    <w:unhideWhenUsed/>
    <w:rsid w:val="00B815E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5E6"/>
  </w:style>
  <w:style w:type="paragraph" w:styleId="NormalWeb">
    <w:name w:val="Normal (Web)"/>
    <w:basedOn w:val="Normal"/>
    <w:uiPriority w:val="99"/>
    <w:unhideWhenUsed/>
    <w:rsid w:val="00B81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Textoennegrita">
    <w:name w:val="Strong"/>
    <w:basedOn w:val="Fuentedeprrafopredeter"/>
    <w:uiPriority w:val="22"/>
    <w:qFormat/>
    <w:rsid w:val="00B815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Bive</dc:creator>
  <cp:lastModifiedBy>Bive</cp:lastModifiedBy>
  <cp:revision>2</cp:revision>
  <dcterms:created xsi:type="dcterms:W3CDTF">2025-09-08T23:04:00Z</dcterms:created>
  <dcterms:modified xsi:type="dcterms:W3CDTF">2025-09-08T23:04:00Z</dcterms:modified>
</cp:coreProperties>
</file>